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74" w:rsidRDefault="0043148C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br/>
      </w: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52"/>
          <w:szCs w:val="52"/>
        </w:rPr>
        <w:t>МКОУ «</w:t>
      </w:r>
      <w:proofErr w:type="spellStart"/>
      <w:r>
        <w:rPr>
          <w:b/>
          <w:bCs/>
          <w:color w:val="000000"/>
          <w:sz w:val="52"/>
          <w:szCs w:val="52"/>
        </w:rPr>
        <w:t>Калкнинская</w:t>
      </w:r>
      <w:proofErr w:type="spellEnd"/>
      <w:r>
        <w:rPr>
          <w:b/>
          <w:bCs/>
          <w:color w:val="000000"/>
          <w:sz w:val="52"/>
          <w:szCs w:val="52"/>
        </w:rPr>
        <w:t xml:space="preserve"> СОШ»</w:t>
      </w: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4"/>
          <w:szCs w:val="44"/>
        </w:rPr>
      </w:pP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4"/>
          <w:szCs w:val="44"/>
        </w:rPr>
      </w:pPr>
    </w:p>
    <w:p w:rsidR="008A4574" w:rsidRDefault="00EA75F0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Дорожная карта</w:t>
      </w: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4"/>
          <w:szCs w:val="44"/>
        </w:rPr>
      </w:pP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4"/>
          <w:szCs w:val="44"/>
        </w:rPr>
      </w:pP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Программа по подготовке выпускников к сдаче ЕГЭ по математике</w:t>
      </w:r>
    </w:p>
    <w:p w:rsidR="008A4574" w:rsidRP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 xml:space="preserve">Рук. ШМО </w:t>
      </w:r>
      <w:proofErr w:type="spellStart"/>
      <w:r>
        <w:rPr>
          <w:b/>
          <w:bCs/>
          <w:color w:val="000000"/>
          <w:sz w:val="44"/>
          <w:szCs w:val="44"/>
        </w:rPr>
        <w:t>Мутаева</w:t>
      </w:r>
      <w:proofErr w:type="spellEnd"/>
      <w:r>
        <w:rPr>
          <w:b/>
          <w:bCs/>
          <w:color w:val="000000"/>
          <w:sz w:val="44"/>
          <w:szCs w:val="44"/>
        </w:rPr>
        <w:t xml:space="preserve"> М.А.</w:t>
      </w: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52"/>
          <w:szCs w:val="52"/>
        </w:rPr>
      </w:pP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52"/>
          <w:szCs w:val="52"/>
        </w:rPr>
      </w:pPr>
    </w:p>
    <w:p w:rsidR="008A4574" w:rsidRP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52"/>
          <w:szCs w:val="52"/>
        </w:rPr>
      </w:pP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A4574" w:rsidRDefault="00AF79DF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2020</w:t>
      </w:r>
      <w:r w:rsidR="008A4574">
        <w:rPr>
          <w:b/>
          <w:bCs/>
          <w:color w:val="000000"/>
          <w:sz w:val="27"/>
          <w:szCs w:val="27"/>
        </w:rPr>
        <w:t>г.</w:t>
      </w: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A4574" w:rsidRDefault="008A4574" w:rsidP="00431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43148C" w:rsidRDefault="0043148C" w:rsidP="008A45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Пояснительная записка</w:t>
      </w:r>
    </w:p>
    <w:p w:rsidR="0043148C" w:rsidRDefault="0043148C" w:rsidP="004314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программы:</w:t>
      </w:r>
    </w:p>
    <w:p w:rsidR="0043148C" w:rsidRDefault="0043148C" w:rsidP="004314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Подготовить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11 класса МКОУ «</w:t>
      </w:r>
      <w:proofErr w:type="spellStart"/>
      <w:r>
        <w:rPr>
          <w:color w:val="000000"/>
          <w:sz w:val="27"/>
          <w:szCs w:val="27"/>
        </w:rPr>
        <w:t>Калкнинская</w:t>
      </w:r>
      <w:proofErr w:type="spellEnd"/>
      <w:r>
        <w:rPr>
          <w:color w:val="000000"/>
          <w:sz w:val="27"/>
          <w:szCs w:val="27"/>
        </w:rPr>
        <w:t xml:space="preserve"> СОШ» к успешной сдаче государственной (итоговой) аттестации по математике.</w:t>
      </w:r>
    </w:p>
    <w:p w:rsidR="0043148C" w:rsidRDefault="0043148C" w:rsidP="004314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148C" w:rsidRDefault="0043148C" w:rsidP="004314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 программы:</w:t>
      </w:r>
    </w:p>
    <w:p w:rsidR="0043148C" w:rsidRDefault="0043148C" w:rsidP="004314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Обеспечить нормативно-правовую подготовку учащихся по процедуре проведения государственной (итоговой) аттестации.</w:t>
      </w:r>
    </w:p>
    <w:p w:rsidR="0043148C" w:rsidRDefault="0043148C" w:rsidP="004314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Сформировать теоретические и практические знания, умения и навыки учащихся по общеобразовательным предметам, необходимые для сдачи ЕГЭ.</w:t>
      </w:r>
    </w:p>
    <w:p w:rsidR="0043148C" w:rsidRDefault="0043148C" w:rsidP="004314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Закрепить, систематизировать и расширить знания учащихся по всем основным разделам курса математики основной школы.</w:t>
      </w:r>
    </w:p>
    <w:p w:rsidR="0043148C" w:rsidRDefault="0043148C" w:rsidP="004314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навыки аналитической деятельности, прогнозирования результатов для различных вариативных ситуаций. Развивать познавательный интерес, интеллектуальные способности в процессе поиска решений.</w:t>
      </w:r>
    </w:p>
    <w:p w:rsidR="0043148C" w:rsidRDefault="0043148C" w:rsidP="004314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Предоставить возможность выпускникам использовать для подготовки к экзаменам Интернет-ресурсы и материалы образовательных сайтов.</w:t>
      </w:r>
    </w:p>
    <w:p w:rsidR="0043148C" w:rsidRDefault="0043148C" w:rsidP="004314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Организовать диагностические процедуры и мониторинговые исследования с целью определения степени готовности выпускников к государственной (итоговой) аттестации.</w:t>
      </w:r>
    </w:p>
    <w:p w:rsidR="0043148C" w:rsidRDefault="0043148C" w:rsidP="004314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148C" w:rsidRDefault="0043148C" w:rsidP="004314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Принципы реализации программы:</w:t>
      </w:r>
    </w:p>
    <w:p w:rsidR="0043148C" w:rsidRDefault="0043148C" w:rsidP="004314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Системность</w:t>
      </w:r>
    </w:p>
    <w:p w:rsidR="0043148C" w:rsidRDefault="0043148C" w:rsidP="004314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Подготовка ведется последовательно.</w:t>
      </w:r>
    </w:p>
    <w:p w:rsidR="0043148C" w:rsidRDefault="0043148C" w:rsidP="004314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Гибкость</w:t>
      </w:r>
    </w:p>
    <w:p w:rsidR="0043148C" w:rsidRDefault="0043148C" w:rsidP="004314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Отслеживаются изменения нормативно-правовой базы; накапливаются учебно-методические материалы по вопросам ГИА; осуществляется индивидуальный подход к каждому учащемуся.</w:t>
      </w:r>
    </w:p>
    <w:p w:rsidR="0043148C" w:rsidRDefault="0043148C" w:rsidP="004314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148C" w:rsidRDefault="0043148C" w:rsidP="004314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Участники реализации программы:</w:t>
      </w:r>
    </w:p>
    <w:p w:rsidR="0043148C" w:rsidRDefault="0043148C" w:rsidP="0043148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учащиеся 11 класса.</w:t>
      </w:r>
    </w:p>
    <w:p w:rsidR="0043148C" w:rsidRDefault="0043148C" w:rsidP="004314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148C" w:rsidRDefault="0043148C" w:rsidP="004314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Сроки реализации программы: </w:t>
      </w:r>
      <w:r w:rsidR="00AF79DF">
        <w:rPr>
          <w:color w:val="000000"/>
          <w:sz w:val="27"/>
          <w:szCs w:val="27"/>
        </w:rPr>
        <w:t>сентябрь 2020 г. – июнь 2021</w:t>
      </w:r>
      <w:r>
        <w:rPr>
          <w:color w:val="000000"/>
          <w:sz w:val="27"/>
          <w:szCs w:val="27"/>
        </w:rPr>
        <w:t xml:space="preserve"> г.</w:t>
      </w:r>
    </w:p>
    <w:p w:rsidR="0043148C" w:rsidRDefault="0043148C" w:rsidP="004314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148C" w:rsidRDefault="0043148C" w:rsidP="004314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Основные направления деятельности:</w:t>
      </w:r>
    </w:p>
    <w:p w:rsidR="0043148C" w:rsidRDefault="00780F50" w:rsidP="0043148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 </w:t>
      </w:r>
      <w:r w:rsidR="0043148C">
        <w:rPr>
          <w:b/>
          <w:bCs/>
          <w:i/>
          <w:iCs/>
          <w:color w:val="000000"/>
          <w:sz w:val="27"/>
          <w:szCs w:val="27"/>
        </w:rPr>
        <w:t>Нормативное, инструктивное и ресурсное обеспечение</w:t>
      </w:r>
    </w:p>
    <w:p w:rsidR="00740618" w:rsidRDefault="0043148C" w:rsidP="00780F50">
      <w:pPr>
        <w:tabs>
          <w:tab w:val="left" w:pos="4619"/>
        </w:tabs>
        <w:spacing w:after="0" w:line="240" w:lineRule="auto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 xml:space="preserve">подготовка пакета </w:t>
      </w:r>
      <w:proofErr w:type="gramStart"/>
      <w:r>
        <w:rPr>
          <w:color w:val="000000"/>
          <w:sz w:val="27"/>
          <w:szCs w:val="27"/>
        </w:rPr>
        <w:t>нормативных</w:t>
      </w:r>
      <w:proofErr w:type="gramEnd"/>
      <w:r>
        <w:rPr>
          <w:color w:val="000000"/>
          <w:sz w:val="27"/>
          <w:szCs w:val="27"/>
        </w:rPr>
        <w:t xml:space="preserve"> и распорядительных документ</w:t>
      </w:r>
      <w:r w:rsidR="00740618" w:rsidRPr="00740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40618" w:rsidRDefault="00740618" w:rsidP="00740618">
      <w:pPr>
        <w:tabs>
          <w:tab w:val="left" w:pos="4619"/>
        </w:tabs>
        <w:spacing w:after="0" w:line="240" w:lineRule="auto"/>
        <w:ind w:left="708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780F50" w:rsidRPr="00780F50" w:rsidRDefault="00780F50" w:rsidP="00780F50">
      <w:pPr>
        <w:pStyle w:val="a6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0F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Информационно-методическое обеспечение</w:t>
      </w:r>
    </w:p>
    <w:p w:rsidR="00780F50" w:rsidRPr="0020795D" w:rsidRDefault="00780F50" w:rsidP="00780F50">
      <w:pPr>
        <w:tabs>
          <w:tab w:val="left" w:pos="720"/>
        </w:tabs>
        <w:spacing w:after="0" w:line="240" w:lineRule="auto"/>
        <w:ind w:left="10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0795D">
        <w:rPr>
          <w:rFonts w:ascii="Times New Roman" w:eastAsia="Times New Roman" w:hAnsi="Times New Roman" w:cs="Times New Roman"/>
          <w:sz w:val="28"/>
          <w:szCs w:val="28"/>
          <w:lang w:eastAsia="ru-RU"/>
        </w:rPr>
        <w:t>азъяснение учащимся нормативно-правовых и инструктивных документов по процедуре государственной (итоговой) аттестации, их прав и обязанностей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0F50" w:rsidRDefault="00780F50" w:rsidP="00780F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6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Профориентационная</w:t>
      </w:r>
      <w:proofErr w:type="spellEnd"/>
      <w:r w:rsidRPr="002079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деятельность</w:t>
      </w:r>
    </w:p>
    <w:p w:rsidR="00780F50" w:rsidRPr="0020795D" w:rsidRDefault="00780F50" w:rsidP="00780F50">
      <w:pPr>
        <w:spacing w:after="0" w:line="240" w:lineRule="auto"/>
        <w:ind w:left="10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Pr="0020795D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нформирование об особенностях вступител</w:t>
      </w:r>
      <w:r w:rsidR="00AF79DF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испытаний в СПО, ВПО в 2021</w:t>
      </w:r>
      <w:r w:rsidRPr="0020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780F50" w:rsidRPr="0020795D" w:rsidRDefault="00780F50" w:rsidP="00780F50">
      <w:pPr>
        <w:spacing w:after="0" w:line="240" w:lineRule="auto"/>
        <w:ind w:left="1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F50" w:rsidRPr="00586204" w:rsidRDefault="00780F50" w:rsidP="00780F50">
      <w:pPr>
        <w:pStyle w:val="a6"/>
        <w:numPr>
          <w:ilvl w:val="0"/>
          <w:numId w:val="5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62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Организация обучения выпускников</w:t>
      </w:r>
    </w:p>
    <w:p w:rsidR="00780F50" w:rsidRDefault="00780F50" w:rsidP="00780F50">
      <w:pPr>
        <w:tabs>
          <w:tab w:val="left" w:pos="1260"/>
        </w:tabs>
        <w:spacing w:after="0" w:line="240" w:lineRule="auto"/>
        <w:ind w:left="10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5862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индивидуальных и групповых (с учащимися разного уровня подготовки)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онсультаций по математике.</w:t>
      </w:r>
    </w:p>
    <w:p w:rsidR="00780F50" w:rsidRDefault="00780F50" w:rsidP="00780F50">
      <w:pPr>
        <w:tabs>
          <w:tab w:val="left" w:pos="1260"/>
        </w:tabs>
        <w:spacing w:after="0" w:line="240" w:lineRule="auto"/>
        <w:ind w:left="10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0F50" w:rsidRPr="0020795D" w:rsidRDefault="00780F50" w:rsidP="00780F50">
      <w:pPr>
        <w:tabs>
          <w:tab w:val="left" w:pos="1260"/>
        </w:tabs>
        <w:spacing w:after="0" w:line="240" w:lineRule="auto"/>
        <w:ind w:left="10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7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проведения занятий: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лекции, </w:t>
      </w:r>
      <w:r w:rsidRPr="0020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семинары, практикумы,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и контрольные работы</w:t>
      </w:r>
    </w:p>
    <w:p w:rsidR="00780F50" w:rsidRPr="0020795D" w:rsidRDefault="00780F50" w:rsidP="00780F50">
      <w:pPr>
        <w:tabs>
          <w:tab w:val="left" w:pos="1800"/>
        </w:tabs>
        <w:spacing w:after="0" w:line="240" w:lineRule="auto"/>
        <w:ind w:left="14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F50" w:rsidRPr="00586204" w:rsidRDefault="00780F50" w:rsidP="00780F50">
      <w:pPr>
        <w:pStyle w:val="a6"/>
        <w:numPr>
          <w:ilvl w:val="0"/>
          <w:numId w:val="5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62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Диагностические процедуры и мониторинговые исследования</w:t>
      </w:r>
    </w:p>
    <w:p w:rsidR="00780F50" w:rsidRDefault="00780F50" w:rsidP="00780F50">
      <w:pPr>
        <w:tabs>
          <w:tab w:val="left" w:pos="1260"/>
        </w:tabs>
        <w:spacing w:after="0" w:line="240" w:lineRule="auto"/>
        <w:ind w:left="10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5862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диагностических работ по текстам ГБУ РЦРО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0F50" w:rsidRDefault="00780F50" w:rsidP="00780F50">
      <w:pPr>
        <w:tabs>
          <w:tab w:val="left" w:pos="1260"/>
        </w:tabs>
        <w:spacing w:after="0" w:line="240" w:lineRule="auto"/>
        <w:ind w:left="10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2079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контрольных срезов по текстам отдела методической работы</w:t>
      </w:r>
      <w:r w:rsidR="008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</w:t>
      </w:r>
      <w:r w:rsidRPr="0020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85B">
        <w:rPr>
          <w:rFonts w:ascii="Times New Roman" w:eastAsia="Times New Roman" w:hAnsi="Times New Roman" w:cs="Times New Roman"/>
          <w:sz w:val="28"/>
          <w:szCs w:val="28"/>
          <w:lang w:eastAsia="ru-RU"/>
        </w:rPr>
        <w:t>ЦРО МО «</w:t>
      </w:r>
      <w:proofErr w:type="spellStart"/>
      <w:r w:rsidR="001328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Дахадаевский</w:t>
      </w:r>
      <w:proofErr w:type="spellEnd"/>
      <w:r w:rsidR="0013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0F50" w:rsidRDefault="00780F50" w:rsidP="00780F50">
      <w:pPr>
        <w:tabs>
          <w:tab w:val="left" w:pos="1260"/>
        </w:tabs>
        <w:spacing w:after="0" w:line="240" w:lineRule="auto"/>
        <w:ind w:left="10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2079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контрольных срезов по текстам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школы;</w:t>
      </w:r>
    </w:p>
    <w:p w:rsidR="00780F50" w:rsidRDefault="00780F50" w:rsidP="00780F50">
      <w:pPr>
        <w:tabs>
          <w:tab w:val="left" w:pos="1260"/>
        </w:tabs>
        <w:spacing w:after="0" w:line="240" w:lineRule="auto"/>
        <w:ind w:left="10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20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 интерактивного тестирования в режиме </w:t>
      </w:r>
      <w:r w:rsidRPr="002079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2079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79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</w:t>
      </w:r>
      <w:r w:rsidRPr="00207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0F50" w:rsidRDefault="00780F50" w:rsidP="00780F5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F50" w:rsidRDefault="00780F50" w:rsidP="00780F50">
      <w:pPr>
        <w:spacing w:after="0" w:line="240" w:lineRule="auto"/>
        <w:ind w:left="12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13285B" w:rsidRPr="003345DD" w:rsidRDefault="00780F50" w:rsidP="0013285B">
      <w:pPr>
        <w:tabs>
          <w:tab w:val="left" w:pos="4619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- у</w:t>
      </w:r>
      <w:r w:rsidRPr="00586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спешная сдача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6204">
        <w:rPr>
          <w:rFonts w:ascii="Times New Roman" w:eastAsia="Times New Roman" w:hAnsi="Times New Roman" w:cs="Times New Roman"/>
          <w:sz w:val="28"/>
          <w:szCs w:val="28"/>
          <w:lang w:eastAsia="ru-RU"/>
        </w:rPr>
        <w:t>ГЭ каждым выпускником.</w:t>
      </w:r>
      <w:r w:rsidR="0013285B" w:rsidRPr="00132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285B" w:rsidRPr="00334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Механизмы реализации программы:</w:t>
      </w:r>
    </w:p>
    <w:p w:rsidR="0013285B" w:rsidRPr="003345DD" w:rsidRDefault="0013285B" w:rsidP="0013285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345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Нормативное, инструктивное и ресурсное обеспечение</w:t>
      </w:r>
    </w:p>
    <w:p w:rsidR="0013285B" w:rsidRPr="003345DD" w:rsidRDefault="0013285B" w:rsidP="0013285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1256"/>
        <w:gridCol w:w="3680"/>
        <w:gridCol w:w="2084"/>
        <w:gridCol w:w="2727"/>
      </w:tblGrid>
      <w:tr w:rsidR="0013285B" w:rsidRPr="003345DD" w:rsidTr="00915C5B">
        <w:tc>
          <w:tcPr>
            <w:tcW w:w="1328" w:type="dxa"/>
          </w:tcPr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201" w:type="dxa"/>
          </w:tcPr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977" w:type="dxa"/>
          </w:tcPr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13285B" w:rsidRPr="003345DD" w:rsidTr="00915C5B">
        <w:tc>
          <w:tcPr>
            <w:tcW w:w="1328" w:type="dxa"/>
          </w:tcPr>
          <w:p w:rsidR="0013285B" w:rsidRPr="003345DD" w:rsidRDefault="0013285B" w:rsidP="0091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01" w:type="dxa"/>
          </w:tcPr>
          <w:p w:rsidR="0013285B" w:rsidRPr="003345DD" w:rsidRDefault="0013285B" w:rsidP="0091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нормативно-правовой базы  проведения   ГИА в 2020году:</w:t>
            </w:r>
          </w:p>
          <w:p w:rsidR="0013285B" w:rsidRPr="003345DD" w:rsidRDefault="0013285B" w:rsidP="0091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проведении ЕГЭ.</w:t>
            </w:r>
          </w:p>
          <w:p w:rsidR="0013285B" w:rsidRPr="003345DD" w:rsidRDefault="0013285B" w:rsidP="0091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Приказ об утверж</w:t>
            </w:r>
            <w:r w:rsidR="00AF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дении сроков проведения ЕГЭ-2021</w:t>
            </w: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3285B" w:rsidRPr="003345DD" w:rsidRDefault="0013285B" w:rsidP="0091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Приказ о создании конфликтной комиссии по рассмотрению</w:t>
            </w:r>
            <w:r w:rsidR="00AF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апелляций при проведении в 2021</w:t>
            </w: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государственной (итоговой) аттестации.</w:t>
            </w:r>
          </w:p>
          <w:p w:rsidR="0013285B" w:rsidRPr="003345DD" w:rsidRDefault="0013285B" w:rsidP="0091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Приказ об организации и проведении ГИА в об</w:t>
            </w:r>
            <w:r w:rsidR="00AF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учреждениях в 2021</w:t>
            </w: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  <w:p w:rsidR="0013285B" w:rsidRPr="003345DD" w:rsidRDefault="0013285B" w:rsidP="0091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Методические письма;</w:t>
            </w:r>
          </w:p>
          <w:p w:rsidR="0013285B" w:rsidRPr="003345DD" w:rsidRDefault="0013285B" w:rsidP="0091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Инструкции для учащихся и организаторов.</w:t>
            </w:r>
          </w:p>
        </w:tc>
        <w:tc>
          <w:tcPr>
            <w:tcW w:w="2268" w:type="dxa"/>
          </w:tcPr>
          <w:p w:rsidR="0013285B" w:rsidRPr="003345DD" w:rsidRDefault="0013285B" w:rsidP="0091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977" w:type="dxa"/>
          </w:tcPr>
          <w:p w:rsidR="0013285B" w:rsidRPr="003345DD" w:rsidRDefault="0013285B" w:rsidP="0091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Бахмудова</w:t>
            </w:r>
            <w:proofErr w:type="spellEnd"/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</w:tbl>
    <w:p w:rsidR="0013285B" w:rsidRPr="003345DD" w:rsidRDefault="0013285B" w:rsidP="0013285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3285B" w:rsidRPr="003345DD" w:rsidRDefault="0013285B" w:rsidP="0013285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3285B" w:rsidRPr="003345DD" w:rsidRDefault="0013285B" w:rsidP="0013285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3285B" w:rsidRPr="003345DD" w:rsidRDefault="0013285B" w:rsidP="0013285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3285B" w:rsidRPr="003345DD" w:rsidRDefault="0013285B" w:rsidP="0013285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3285B" w:rsidRPr="003345DD" w:rsidRDefault="0013285B" w:rsidP="0013285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3285B" w:rsidRPr="003345DD" w:rsidRDefault="0013285B" w:rsidP="0013285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345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Информационно-методическое обеспечение</w:t>
      </w:r>
    </w:p>
    <w:p w:rsidR="0013285B" w:rsidRPr="003345DD" w:rsidRDefault="0013285B" w:rsidP="0013285B">
      <w:pPr>
        <w:spacing w:after="0" w:line="240" w:lineRule="auto"/>
        <w:ind w:left="9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464" w:type="dxa"/>
        <w:tblLayout w:type="fixed"/>
        <w:tblLook w:val="04A0"/>
      </w:tblPr>
      <w:tblGrid>
        <w:gridCol w:w="1384"/>
        <w:gridCol w:w="3969"/>
        <w:gridCol w:w="1559"/>
        <w:gridCol w:w="2552"/>
      </w:tblGrid>
      <w:tr w:rsidR="0013285B" w:rsidRPr="003345DD" w:rsidTr="00915C5B">
        <w:tc>
          <w:tcPr>
            <w:tcW w:w="1384" w:type="dxa"/>
          </w:tcPr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969" w:type="dxa"/>
          </w:tcPr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552" w:type="dxa"/>
          </w:tcPr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13285B" w:rsidRPr="003345DD" w:rsidTr="00915C5B">
        <w:tc>
          <w:tcPr>
            <w:tcW w:w="1384" w:type="dxa"/>
          </w:tcPr>
          <w:p w:rsidR="0013285B" w:rsidRPr="003345DD" w:rsidRDefault="0013285B" w:rsidP="00915C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69" w:type="dxa"/>
          </w:tcPr>
          <w:p w:rsidR="0013285B" w:rsidRPr="003345DD" w:rsidRDefault="0013285B" w:rsidP="0091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hAnsi="Times New Roman" w:cs="Times New Roman"/>
                <w:sz w:val="24"/>
                <w:szCs w:val="24"/>
              </w:rPr>
              <w:t>Обеспечение выпускников 11 класса учебными пособиями для подготовки к экзаменам в форме ГИА</w:t>
            </w:r>
          </w:p>
        </w:tc>
        <w:tc>
          <w:tcPr>
            <w:tcW w:w="1559" w:type="dxa"/>
          </w:tcPr>
          <w:p w:rsidR="0013285B" w:rsidRPr="003345DD" w:rsidRDefault="0013285B" w:rsidP="0091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11 класса</w:t>
            </w:r>
          </w:p>
        </w:tc>
        <w:tc>
          <w:tcPr>
            <w:tcW w:w="2552" w:type="dxa"/>
          </w:tcPr>
          <w:p w:rsidR="0013285B" w:rsidRPr="003345DD" w:rsidRDefault="0013285B" w:rsidP="0091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85B" w:rsidRPr="003345DD" w:rsidTr="00915C5B">
        <w:tc>
          <w:tcPr>
            <w:tcW w:w="1384" w:type="dxa"/>
          </w:tcPr>
          <w:p w:rsidR="0013285B" w:rsidRPr="003345DD" w:rsidRDefault="00AF79DF" w:rsidP="0091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</w:t>
            </w:r>
            <w:r w:rsidR="0013285B"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-апрель 20</w:t>
            </w:r>
            <w:r w:rsidR="008A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13285B" w:rsidRPr="003345DD" w:rsidRDefault="0013285B" w:rsidP="0091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«Положением о проведении ЕГЭ».</w:t>
            </w:r>
          </w:p>
          <w:p w:rsidR="0013285B" w:rsidRPr="003345DD" w:rsidRDefault="0013285B" w:rsidP="0091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«Инструкциями по проведению ЕГЭ».</w:t>
            </w:r>
          </w:p>
          <w:p w:rsidR="0013285B" w:rsidRPr="003345DD" w:rsidRDefault="0013285B" w:rsidP="0091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порядке проведения государственной итоговой аттестации в форме ЕГЭ.</w:t>
            </w:r>
          </w:p>
          <w:p w:rsidR="0013285B" w:rsidRPr="003345DD" w:rsidRDefault="0013285B" w:rsidP="0091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Сроки проведения пробного экзамена в форме ЕГЭ.</w:t>
            </w:r>
          </w:p>
          <w:p w:rsidR="0013285B" w:rsidRPr="003345DD" w:rsidRDefault="0013285B" w:rsidP="0091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«Инструкциями по подготовке и участию выпускников в ЕГЭ».</w:t>
            </w:r>
          </w:p>
          <w:p w:rsidR="0013285B" w:rsidRPr="003345DD" w:rsidRDefault="0013285B" w:rsidP="00915C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3285B" w:rsidRPr="003345DD" w:rsidRDefault="0013285B" w:rsidP="0091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  <w:p w:rsidR="0013285B" w:rsidRPr="003345DD" w:rsidRDefault="0013285B" w:rsidP="0091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3285B" w:rsidRPr="003345DD" w:rsidRDefault="0013285B" w:rsidP="00915C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85B" w:rsidRPr="003345DD" w:rsidTr="00915C5B">
        <w:tc>
          <w:tcPr>
            <w:tcW w:w="1384" w:type="dxa"/>
          </w:tcPr>
          <w:p w:rsidR="0013285B" w:rsidRPr="003345DD" w:rsidRDefault="00AF79DF" w:rsidP="0091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</w:t>
            </w:r>
            <w:r w:rsidR="0013285B"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-декабрь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</w:tcPr>
          <w:p w:rsidR="0013285B" w:rsidRPr="003345DD" w:rsidRDefault="0013285B" w:rsidP="0091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 с учащимися</w:t>
            </w:r>
          </w:p>
          <w:p w:rsidR="0013285B" w:rsidRPr="003345DD" w:rsidRDefault="0013285B" w:rsidP="0091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собрания:</w:t>
            </w:r>
          </w:p>
          <w:p w:rsidR="0013285B" w:rsidRPr="003345DD" w:rsidRDefault="0013285B" w:rsidP="0013285B">
            <w:pPr>
              <w:numPr>
                <w:ilvl w:val="0"/>
                <w:numId w:val="10"/>
              </w:numPr>
              <w:tabs>
                <w:tab w:val="num" w:pos="499"/>
              </w:tabs>
              <w:ind w:left="49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такое ЕГЭ» (электронная презентация)</w:t>
            </w:r>
          </w:p>
          <w:p w:rsidR="0013285B" w:rsidRPr="003345DD" w:rsidRDefault="0013285B" w:rsidP="0013285B">
            <w:pPr>
              <w:numPr>
                <w:ilvl w:val="0"/>
                <w:numId w:val="10"/>
              </w:numPr>
              <w:tabs>
                <w:tab w:val="num" w:pos="499"/>
              </w:tabs>
              <w:ind w:left="49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нормативными документами.</w:t>
            </w:r>
          </w:p>
          <w:p w:rsidR="0013285B" w:rsidRPr="003345DD" w:rsidRDefault="0013285B" w:rsidP="0013285B">
            <w:pPr>
              <w:numPr>
                <w:ilvl w:val="0"/>
                <w:numId w:val="10"/>
              </w:numPr>
              <w:tabs>
                <w:tab w:val="num" w:pos="499"/>
              </w:tabs>
              <w:ind w:left="49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инструктивными материалами</w:t>
            </w:r>
          </w:p>
          <w:p w:rsidR="0013285B" w:rsidRPr="003345DD" w:rsidRDefault="0013285B" w:rsidP="0013285B">
            <w:pPr>
              <w:numPr>
                <w:ilvl w:val="0"/>
                <w:numId w:val="10"/>
              </w:numPr>
              <w:tabs>
                <w:tab w:val="num" w:pos="499"/>
              </w:tabs>
              <w:ind w:left="49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и обязанности участников </w:t>
            </w:r>
          </w:p>
          <w:p w:rsidR="0013285B" w:rsidRPr="003345DD" w:rsidRDefault="0013285B" w:rsidP="0013285B">
            <w:pPr>
              <w:numPr>
                <w:ilvl w:val="0"/>
                <w:numId w:val="10"/>
              </w:numPr>
              <w:tabs>
                <w:tab w:val="num" w:pos="499"/>
              </w:tabs>
              <w:ind w:left="49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итоговой аттестации: обеспечение готовности учащихся выполнять задания различных уровней сложности</w:t>
            </w:r>
          </w:p>
        </w:tc>
        <w:tc>
          <w:tcPr>
            <w:tcW w:w="1559" w:type="dxa"/>
          </w:tcPr>
          <w:p w:rsidR="0013285B" w:rsidRPr="003345DD" w:rsidRDefault="0013285B" w:rsidP="0091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11 класса</w:t>
            </w:r>
          </w:p>
          <w:p w:rsidR="0013285B" w:rsidRPr="003345DD" w:rsidRDefault="0013285B" w:rsidP="0091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3285B" w:rsidRPr="003345DD" w:rsidRDefault="0013285B" w:rsidP="0091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математики, классный руководитель</w:t>
            </w:r>
          </w:p>
        </w:tc>
      </w:tr>
      <w:tr w:rsidR="0013285B" w:rsidRPr="003345DD" w:rsidTr="00915C5B">
        <w:tc>
          <w:tcPr>
            <w:tcW w:w="1384" w:type="dxa"/>
          </w:tcPr>
          <w:p w:rsidR="0013285B" w:rsidRPr="003345DD" w:rsidRDefault="0013285B" w:rsidP="0091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</w:tcPr>
          <w:p w:rsidR="0013285B" w:rsidRPr="003345DD" w:rsidRDefault="0013285B" w:rsidP="00915C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тематического стенда: «Государственная итоговая аттестация»</w:t>
            </w:r>
          </w:p>
          <w:p w:rsidR="0013285B" w:rsidRPr="003345DD" w:rsidRDefault="0013285B" w:rsidP="00915C5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Содержание тематического стенда «ГИА»</w:t>
            </w:r>
          </w:p>
          <w:p w:rsidR="0013285B" w:rsidRPr="003345DD" w:rsidRDefault="0013285B" w:rsidP="0013285B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 и адреса, по которым можно обращаться за помощью.</w:t>
            </w:r>
          </w:p>
          <w:p w:rsidR="0013285B" w:rsidRPr="003345DD" w:rsidRDefault="0013285B" w:rsidP="0013285B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проведении государственной итоговой </w:t>
            </w: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аттестации.</w:t>
            </w:r>
          </w:p>
          <w:p w:rsidR="0013285B" w:rsidRPr="003345DD" w:rsidRDefault="0013285B" w:rsidP="0013285B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консультаций по предметам по подготовке к ЕГЭ.</w:t>
            </w:r>
          </w:p>
          <w:p w:rsidR="0013285B" w:rsidRPr="003345DD" w:rsidRDefault="0013285B" w:rsidP="0013285B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проведения </w:t>
            </w:r>
            <w:proofErr w:type="spellStart"/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</w:t>
            </w:r>
            <w:proofErr w:type="spellEnd"/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работ,  пробных экзаменов.</w:t>
            </w:r>
          </w:p>
          <w:p w:rsidR="0013285B" w:rsidRPr="003345DD" w:rsidRDefault="008A4574" w:rsidP="0013285B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экзаменов в 2020</w:t>
            </w:r>
            <w:r w:rsidR="0013285B"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  <w:p w:rsidR="0013285B" w:rsidRPr="003345DD" w:rsidRDefault="0013285B" w:rsidP="0091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информация на  сайтах     </w:t>
            </w: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http://www.fipi.ru.</w:t>
            </w:r>
          </w:p>
        </w:tc>
        <w:tc>
          <w:tcPr>
            <w:tcW w:w="1559" w:type="dxa"/>
          </w:tcPr>
          <w:p w:rsidR="0013285B" w:rsidRPr="003345DD" w:rsidRDefault="0013285B" w:rsidP="0091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математики</w:t>
            </w:r>
          </w:p>
          <w:p w:rsidR="0013285B" w:rsidRPr="003345DD" w:rsidRDefault="0013285B" w:rsidP="0091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3285B" w:rsidRPr="003345DD" w:rsidRDefault="0013285B" w:rsidP="0091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13285B" w:rsidRPr="003345DD" w:rsidTr="00915C5B">
        <w:tc>
          <w:tcPr>
            <w:tcW w:w="1384" w:type="dxa"/>
          </w:tcPr>
          <w:p w:rsidR="0013285B" w:rsidRPr="003345DD" w:rsidRDefault="0013285B" w:rsidP="0091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969" w:type="dxa"/>
          </w:tcPr>
          <w:p w:rsidR="0013285B" w:rsidRPr="003345DD" w:rsidRDefault="0013285B" w:rsidP="00915C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результатов контрольно-диагностических и тренировочных  работ.</w:t>
            </w:r>
          </w:p>
          <w:p w:rsidR="0013285B" w:rsidRPr="003345DD" w:rsidRDefault="0013285B" w:rsidP="00915C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3285B" w:rsidRPr="003345DD" w:rsidRDefault="0013285B" w:rsidP="0091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11 класса</w:t>
            </w:r>
          </w:p>
          <w:p w:rsidR="0013285B" w:rsidRPr="003345DD" w:rsidRDefault="0013285B" w:rsidP="0091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3285B" w:rsidRPr="003345DD" w:rsidRDefault="0013285B" w:rsidP="0091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</w:tbl>
    <w:p w:rsidR="0013285B" w:rsidRPr="003345DD" w:rsidRDefault="0013285B" w:rsidP="0013285B">
      <w:pPr>
        <w:spacing w:after="0" w:line="240" w:lineRule="auto"/>
        <w:ind w:left="107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3285B" w:rsidRPr="003345DD" w:rsidRDefault="0013285B" w:rsidP="0013285B">
      <w:pPr>
        <w:spacing w:after="0" w:line="240" w:lineRule="auto"/>
        <w:ind w:left="107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spellStart"/>
      <w:r w:rsidRPr="003345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Профориентационная</w:t>
      </w:r>
      <w:proofErr w:type="spellEnd"/>
      <w:r w:rsidRPr="003345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деятельность</w:t>
      </w:r>
    </w:p>
    <w:tbl>
      <w:tblPr>
        <w:tblStyle w:val="a4"/>
        <w:tblW w:w="9464" w:type="dxa"/>
        <w:tblLayout w:type="fixed"/>
        <w:tblLook w:val="04A0"/>
      </w:tblPr>
      <w:tblGrid>
        <w:gridCol w:w="1384"/>
        <w:gridCol w:w="3969"/>
        <w:gridCol w:w="1418"/>
        <w:gridCol w:w="2693"/>
      </w:tblGrid>
      <w:tr w:rsidR="0013285B" w:rsidRPr="003345DD" w:rsidTr="00915C5B">
        <w:tc>
          <w:tcPr>
            <w:tcW w:w="1384" w:type="dxa"/>
          </w:tcPr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969" w:type="dxa"/>
          </w:tcPr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693" w:type="dxa"/>
          </w:tcPr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13285B" w:rsidRPr="003345DD" w:rsidTr="00915C5B">
        <w:tc>
          <w:tcPr>
            <w:tcW w:w="1384" w:type="dxa"/>
          </w:tcPr>
          <w:p w:rsidR="0013285B" w:rsidRPr="003345DD" w:rsidRDefault="0013285B" w:rsidP="0091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69" w:type="dxa"/>
          </w:tcPr>
          <w:p w:rsidR="0013285B" w:rsidRPr="003345DD" w:rsidRDefault="0013285B" w:rsidP="00915C5B">
            <w:pPr>
              <w:pStyle w:val="a3"/>
              <w:spacing w:before="0" w:beforeAutospacing="0" w:after="0" w:afterAutospacing="0"/>
              <w:jc w:val="both"/>
            </w:pPr>
            <w:r w:rsidRPr="003345DD">
              <w:t>Диспут «Мотивы выбора профессии»</w:t>
            </w:r>
          </w:p>
          <w:p w:rsidR="0013285B" w:rsidRPr="003345DD" w:rsidRDefault="0013285B" w:rsidP="0091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3285B" w:rsidRPr="003345DD" w:rsidRDefault="0013285B" w:rsidP="0091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11 класса</w:t>
            </w:r>
          </w:p>
        </w:tc>
        <w:tc>
          <w:tcPr>
            <w:tcW w:w="2693" w:type="dxa"/>
          </w:tcPr>
          <w:p w:rsidR="0013285B" w:rsidRPr="003345DD" w:rsidRDefault="0013285B" w:rsidP="0091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13285B" w:rsidRPr="003345DD" w:rsidTr="00915C5B">
        <w:tc>
          <w:tcPr>
            <w:tcW w:w="1384" w:type="dxa"/>
          </w:tcPr>
          <w:p w:rsidR="0013285B" w:rsidRPr="003345DD" w:rsidRDefault="0013285B" w:rsidP="0091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69" w:type="dxa"/>
          </w:tcPr>
          <w:p w:rsidR="0013285B" w:rsidRPr="003345DD" w:rsidRDefault="0013285B" w:rsidP="00915C5B">
            <w:pPr>
              <w:pStyle w:val="a3"/>
              <w:spacing w:before="0" w:beforeAutospacing="0" w:after="0" w:afterAutospacing="0"/>
              <w:jc w:val="both"/>
            </w:pPr>
            <w:r w:rsidRPr="003345DD">
              <w:t>Беседа «Профессии с большой перспективой»</w:t>
            </w:r>
          </w:p>
        </w:tc>
        <w:tc>
          <w:tcPr>
            <w:tcW w:w="1418" w:type="dxa"/>
          </w:tcPr>
          <w:p w:rsidR="0013285B" w:rsidRPr="003345DD" w:rsidRDefault="0013285B" w:rsidP="0091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11 класса</w:t>
            </w:r>
          </w:p>
        </w:tc>
        <w:tc>
          <w:tcPr>
            <w:tcW w:w="2693" w:type="dxa"/>
          </w:tcPr>
          <w:p w:rsidR="0013285B" w:rsidRPr="003345DD" w:rsidRDefault="0013285B" w:rsidP="0091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</w:tbl>
    <w:p w:rsidR="0013285B" w:rsidRPr="003345DD" w:rsidRDefault="0013285B" w:rsidP="0013285B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3285B" w:rsidRPr="003345DD" w:rsidRDefault="0013285B" w:rsidP="0013285B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345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Организация обучения выпускников</w:t>
      </w:r>
    </w:p>
    <w:p w:rsidR="0013285B" w:rsidRPr="003345DD" w:rsidRDefault="0013285B" w:rsidP="0013285B">
      <w:pPr>
        <w:spacing w:after="0" w:line="240" w:lineRule="auto"/>
        <w:ind w:left="107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Style w:val="a4"/>
        <w:tblW w:w="9498" w:type="dxa"/>
        <w:tblInd w:w="-34" w:type="dxa"/>
        <w:tblLayout w:type="fixed"/>
        <w:tblLook w:val="04A0"/>
      </w:tblPr>
      <w:tblGrid>
        <w:gridCol w:w="1418"/>
        <w:gridCol w:w="3969"/>
        <w:gridCol w:w="1559"/>
        <w:gridCol w:w="2552"/>
      </w:tblGrid>
      <w:tr w:rsidR="0013285B" w:rsidRPr="003345DD" w:rsidTr="00915C5B">
        <w:trPr>
          <w:trHeight w:val="959"/>
        </w:trPr>
        <w:tc>
          <w:tcPr>
            <w:tcW w:w="1418" w:type="dxa"/>
          </w:tcPr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969" w:type="dxa"/>
          </w:tcPr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552" w:type="dxa"/>
          </w:tcPr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13285B" w:rsidRPr="003345DD" w:rsidTr="00915C5B">
        <w:trPr>
          <w:trHeight w:val="959"/>
        </w:trPr>
        <w:tc>
          <w:tcPr>
            <w:tcW w:w="1418" w:type="dxa"/>
          </w:tcPr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79DF">
              <w:rPr>
                <w:rFonts w:ascii="Times New Roman" w:hAnsi="Times New Roman" w:cs="Times New Roman"/>
                <w:sz w:val="24"/>
                <w:szCs w:val="24"/>
              </w:rPr>
              <w:t>ентябрь 2020</w:t>
            </w:r>
            <w:r w:rsidRPr="003345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3285B" w:rsidRPr="003345DD" w:rsidRDefault="0013285B" w:rsidP="0091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консультации:</w:t>
            </w:r>
          </w:p>
          <w:p w:rsidR="0013285B" w:rsidRPr="003345DD" w:rsidRDefault="0013285B" w:rsidP="0091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– </w:t>
            </w:r>
          </w:p>
          <w:p w:rsidR="0013285B" w:rsidRPr="003345DD" w:rsidRDefault="008A4574" w:rsidP="0091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sz w:val="24"/>
                <w:szCs w:val="24"/>
              </w:rPr>
              <w:t>учащиеся 11 класса</w:t>
            </w:r>
          </w:p>
        </w:tc>
        <w:tc>
          <w:tcPr>
            <w:tcW w:w="2552" w:type="dxa"/>
          </w:tcPr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</w:tr>
    </w:tbl>
    <w:p w:rsidR="0013285B" w:rsidRPr="003345DD" w:rsidRDefault="0013285B" w:rsidP="00132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3285B" w:rsidRPr="003345DD" w:rsidRDefault="0013285B" w:rsidP="00132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345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Организация работы с выпускниками в каникулярное время</w:t>
      </w:r>
    </w:p>
    <w:p w:rsidR="0013285B" w:rsidRPr="003345DD" w:rsidRDefault="0013285B" w:rsidP="0013285B">
      <w:pPr>
        <w:spacing w:after="0" w:line="240" w:lineRule="auto"/>
        <w:ind w:left="180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Style w:val="a4"/>
        <w:tblW w:w="9464" w:type="dxa"/>
        <w:tblLayout w:type="fixed"/>
        <w:tblLook w:val="04A0"/>
      </w:tblPr>
      <w:tblGrid>
        <w:gridCol w:w="1384"/>
        <w:gridCol w:w="3969"/>
        <w:gridCol w:w="1559"/>
        <w:gridCol w:w="2552"/>
      </w:tblGrid>
      <w:tr w:rsidR="0013285B" w:rsidRPr="003345DD" w:rsidTr="00915C5B">
        <w:tc>
          <w:tcPr>
            <w:tcW w:w="1384" w:type="dxa"/>
          </w:tcPr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969" w:type="dxa"/>
          </w:tcPr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552" w:type="dxa"/>
          </w:tcPr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13285B" w:rsidRPr="003345DD" w:rsidTr="00915C5B">
        <w:tc>
          <w:tcPr>
            <w:tcW w:w="1384" w:type="dxa"/>
          </w:tcPr>
          <w:p w:rsidR="0013285B" w:rsidRPr="003345DD" w:rsidRDefault="0013285B" w:rsidP="00915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285B" w:rsidRPr="003345DD" w:rsidRDefault="0013285B" w:rsidP="0091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иррациональных уравнений  </w:t>
            </w:r>
          </w:p>
        </w:tc>
        <w:tc>
          <w:tcPr>
            <w:tcW w:w="1559" w:type="dxa"/>
          </w:tcPr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sz w:val="24"/>
                <w:szCs w:val="24"/>
              </w:rPr>
              <w:t>учащиеся 11 класса</w:t>
            </w:r>
          </w:p>
        </w:tc>
        <w:tc>
          <w:tcPr>
            <w:tcW w:w="2552" w:type="dxa"/>
          </w:tcPr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</w:tr>
      <w:tr w:rsidR="0013285B" w:rsidRPr="003345DD" w:rsidTr="00915C5B">
        <w:tc>
          <w:tcPr>
            <w:tcW w:w="1384" w:type="dxa"/>
          </w:tcPr>
          <w:p w:rsidR="0013285B" w:rsidRPr="003345DD" w:rsidRDefault="0013285B" w:rsidP="00915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285B" w:rsidRPr="003345DD" w:rsidRDefault="0013285B" w:rsidP="0091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иррациональных уравнений </w:t>
            </w:r>
          </w:p>
        </w:tc>
        <w:tc>
          <w:tcPr>
            <w:tcW w:w="1559" w:type="dxa"/>
          </w:tcPr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sz w:val="24"/>
                <w:szCs w:val="24"/>
              </w:rPr>
              <w:t>учащиеся 11 класса</w:t>
            </w:r>
          </w:p>
        </w:tc>
        <w:tc>
          <w:tcPr>
            <w:tcW w:w="2552" w:type="dxa"/>
          </w:tcPr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</w:tr>
      <w:tr w:rsidR="0013285B" w:rsidRPr="003345DD" w:rsidTr="00915C5B">
        <w:tc>
          <w:tcPr>
            <w:tcW w:w="1384" w:type="dxa"/>
          </w:tcPr>
          <w:p w:rsidR="0013285B" w:rsidRPr="003345DD" w:rsidRDefault="0013285B" w:rsidP="00915C5B">
            <w:pPr>
              <w:ind w:left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3285B" w:rsidRPr="003345DD" w:rsidRDefault="0013285B" w:rsidP="0091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Отыскание наибольшего и наименьшего значений функции  Вычисление площадей с помощью интеграла </w:t>
            </w:r>
          </w:p>
        </w:tc>
        <w:tc>
          <w:tcPr>
            <w:tcW w:w="1559" w:type="dxa"/>
          </w:tcPr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sz w:val="24"/>
                <w:szCs w:val="24"/>
              </w:rPr>
              <w:t>учащиеся 11 класса</w:t>
            </w:r>
          </w:p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</w:tr>
      <w:tr w:rsidR="0013285B" w:rsidRPr="003345DD" w:rsidTr="00915C5B">
        <w:tc>
          <w:tcPr>
            <w:tcW w:w="1384" w:type="dxa"/>
          </w:tcPr>
          <w:p w:rsidR="0013285B" w:rsidRPr="003345DD" w:rsidRDefault="0013285B" w:rsidP="00915C5B">
            <w:pPr>
              <w:ind w:left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3285B" w:rsidRPr="003345DD" w:rsidRDefault="0013285B" w:rsidP="0091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Вычисление площадей с помощью интеграла </w:t>
            </w:r>
          </w:p>
          <w:p w:rsidR="0013285B" w:rsidRPr="003345DD" w:rsidRDefault="0013285B" w:rsidP="0091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«Использование интеграла в физических задачах» </w:t>
            </w:r>
          </w:p>
        </w:tc>
        <w:tc>
          <w:tcPr>
            <w:tcW w:w="1559" w:type="dxa"/>
          </w:tcPr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sz w:val="24"/>
                <w:szCs w:val="24"/>
              </w:rPr>
              <w:t>учащиеся 11 класса</w:t>
            </w:r>
          </w:p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  <w:r w:rsidRPr="0033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85B" w:rsidRPr="003345DD" w:rsidTr="00915C5B">
        <w:tc>
          <w:tcPr>
            <w:tcW w:w="1384" w:type="dxa"/>
          </w:tcPr>
          <w:p w:rsidR="0013285B" w:rsidRPr="003345DD" w:rsidRDefault="0013285B" w:rsidP="00915C5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3285B" w:rsidRPr="003345DD" w:rsidRDefault="0013285B" w:rsidP="0091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Стереометрия: многогранники, тела вращения</w:t>
            </w:r>
          </w:p>
        </w:tc>
        <w:tc>
          <w:tcPr>
            <w:tcW w:w="1559" w:type="dxa"/>
          </w:tcPr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sz w:val="24"/>
                <w:szCs w:val="24"/>
              </w:rPr>
              <w:t>учащиеся 11 класса</w:t>
            </w:r>
          </w:p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285B" w:rsidRPr="003345DD" w:rsidRDefault="0013285B" w:rsidP="0091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</w:tr>
    </w:tbl>
    <w:p w:rsidR="0013285B" w:rsidRPr="003345DD" w:rsidRDefault="0013285B" w:rsidP="0013285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5B" w:rsidRPr="003345DD" w:rsidRDefault="0013285B" w:rsidP="0013285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  <w:r w:rsidRPr="003345DD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Учебно-тематический план программы подготовки выпускников 11 класса </w:t>
      </w:r>
      <w:r w:rsidRPr="00334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государственной (итоговой) аттестации</w:t>
      </w:r>
    </w:p>
    <w:p w:rsidR="0013285B" w:rsidRPr="003345DD" w:rsidRDefault="0013285B" w:rsidP="0013285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  <w:r w:rsidRPr="003345DD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 (1 час в неделю, всего 34 часа) </w:t>
      </w:r>
    </w:p>
    <w:p w:rsidR="0013285B" w:rsidRPr="003345DD" w:rsidRDefault="0013285B" w:rsidP="0013285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Style w:val="a4"/>
        <w:tblW w:w="9464" w:type="dxa"/>
        <w:tblLook w:val="04A0"/>
      </w:tblPr>
      <w:tblGrid>
        <w:gridCol w:w="959"/>
        <w:gridCol w:w="5953"/>
        <w:gridCol w:w="2552"/>
      </w:tblGrid>
      <w:tr w:rsidR="0013285B" w:rsidRPr="003345DD" w:rsidTr="00915C5B">
        <w:tc>
          <w:tcPr>
            <w:tcW w:w="959" w:type="dxa"/>
          </w:tcPr>
          <w:p w:rsidR="0013285B" w:rsidRPr="003345DD" w:rsidRDefault="0013285B" w:rsidP="00915C5B">
            <w:pPr>
              <w:suppressAutoHyphens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345DD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953" w:type="dxa"/>
          </w:tcPr>
          <w:p w:rsidR="0013285B" w:rsidRPr="003345DD" w:rsidRDefault="0013285B" w:rsidP="00915C5B">
            <w:pPr>
              <w:suppressAutoHyphens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345DD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Наименование темы</w:t>
            </w:r>
          </w:p>
        </w:tc>
        <w:tc>
          <w:tcPr>
            <w:tcW w:w="2552" w:type="dxa"/>
          </w:tcPr>
          <w:p w:rsidR="0013285B" w:rsidRPr="003345DD" w:rsidRDefault="0013285B" w:rsidP="00915C5B">
            <w:pPr>
              <w:suppressAutoHyphens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345DD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13285B" w:rsidRPr="003345DD" w:rsidTr="00915C5B">
        <w:tc>
          <w:tcPr>
            <w:tcW w:w="959" w:type="dxa"/>
          </w:tcPr>
          <w:p w:rsidR="0013285B" w:rsidRPr="003345DD" w:rsidRDefault="0013285B" w:rsidP="00915C5B">
            <w:pPr>
              <w:suppressAutoHyphens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345DD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953" w:type="dxa"/>
          </w:tcPr>
          <w:p w:rsidR="0013285B" w:rsidRPr="003345DD" w:rsidRDefault="0013285B" w:rsidP="00915C5B">
            <w:pPr>
              <w:suppressAutoHyphens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</w:t>
            </w:r>
          </w:p>
        </w:tc>
        <w:tc>
          <w:tcPr>
            <w:tcW w:w="2552" w:type="dxa"/>
          </w:tcPr>
          <w:p w:rsidR="0013285B" w:rsidRPr="003345DD" w:rsidRDefault="0013285B" w:rsidP="00915C5B">
            <w:pPr>
              <w:suppressAutoHyphens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345DD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</w:tr>
      <w:tr w:rsidR="0013285B" w:rsidRPr="003345DD" w:rsidTr="00915C5B">
        <w:tc>
          <w:tcPr>
            <w:tcW w:w="959" w:type="dxa"/>
          </w:tcPr>
          <w:p w:rsidR="0013285B" w:rsidRPr="003345DD" w:rsidRDefault="0013285B" w:rsidP="00915C5B">
            <w:pPr>
              <w:suppressAutoHyphens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345DD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953" w:type="dxa"/>
          </w:tcPr>
          <w:p w:rsidR="0013285B" w:rsidRPr="003345DD" w:rsidRDefault="0013285B" w:rsidP="00915C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Преобразования числовых выражений, содержащих степени и  логарифмы</w:t>
            </w:r>
          </w:p>
        </w:tc>
        <w:tc>
          <w:tcPr>
            <w:tcW w:w="2552" w:type="dxa"/>
          </w:tcPr>
          <w:p w:rsidR="0013285B" w:rsidRPr="003345DD" w:rsidRDefault="0013285B" w:rsidP="00915C5B">
            <w:pPr>
              <w:suppressAutoHyphens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345DD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13285B" w:rsidRPr="003345DD" w:rsidTr="00915C5B">
        <w:tc>
          <w:tcPr>
            <w:tcW w:w="959" w:type="dxa"/>
          </w:tcPr>
          <w:p w:rsidR="0013285B" w:rsidRPr="003345DD" w:rsidRDefault="0013285B" w:rsidP="00915C5B">
            <w:pPr>
              <w:suppressAutoHyphens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345DD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953" w:type="dxa"/>
          </w:tcPr>
          <w:p w:rsidR="0013285B" w:rsidRPr="003345DD" w:rsidRDefault="0013285B" w:rsidP="00915C5B">
            <w:pPr>
              <w:suppressAutoHyphens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345DD">
              <w:rPr>
                <w:rFonts w:ascii="Times New Roman" w:hAnsi="Times New Roman" w:cs="Times New Roman"/>
                <w:sz w:val="24"/>
                <w:szCs w:val="24"/>
              </w:rPr>
              <w:t>Производная и интеграл</w:t>
            </w:r>
          </w:p>
        </w:tc>
        <w:tc>
          <w:tcPr>
            <w:tcW w:w="2552" w:type="dxa"/>
          </w:tcPr>
          <w:p w:rsidR="0013285B" w:rsidRPr="003345DD" w:rsidRDefault="0013285B" w:rsidP="00915C5B">
            <w:pPr>
              <w:suppressAutoHyphens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345DD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13285B" w:rsidRPr="003345DD" w:rsidTr="00915C5B">
        <w:tc>
          <w:tcPr>
            <w:tcW w:w="959" w:type="dxa"/>
          </w:tcPr>
          <w:p w:rsidR="0013285B" w:rsidRPr="003345DD" w:rsidRDefault="0013285B" w:rsidP="00915C5B">
            <w:pPr>
              <w:suppressAutoHyphens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345DD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953" w:type="dxa"/>
          </w:tcPr>
          <w:p w:rsidR="0013285B" w:rsidRPr="003345DD" w:rsidRDefault="0013285B" w:rsidP="00915C5B">
            <w:pPr>
              <w:suppressAutoHyphens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345DD">
              <w:rPr>
                <w:rFonts w:ascii="Times New Roman" w:eastAsia="Arial Unicode MS" w:hAnsi="Times New Roman" w:cs="Times New Roman"/>
                <w:sz w:val="24"/>
                <w:szCs w:val="24"/>
              </w:rPr>
              <w:t>Иррациональные уравнения и неравенства</w:t>
            </w:r>
          </w:p>
        </w:tc>
        <w:tc>
          <w:tcPr>
            <w:tcW w:w="2552" w:type="dxa"/>
          </w:tcPr>
          <w:p w:rsidR="0013285B" w:rsidRPr="003345DD" w:rsidRDefault="0013285B" w:rsidP="00915C5B">
            <w:pPr>
              <w:suppressAutoHyphens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345DD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13285B" w:rsidRPr="003345DD" w:rsidTr="00915C5B">
        <w:tc>
          <w:tcPr>
            <w:tcW w:w="959" w:type="dxa"/>
          </w:tcPr>
          <w:p w:rsidR="0013285B" w:rsidRPr="003345DD" w:rsidRDefault="0013285B" w:rsidP="00915C5B">
            <w:pPr>
              <w:suppressAutoHyphens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345DD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953" w:type="dxa"/>
          </w:tcPr>
          <w:p w:rsidR="0013285B" w:rsidRPr="003345DD" w:rsidRDefault="0013285B" w:rsidP="00915C5B">
            <w:pPr>
              <w:suppressAutoHyphens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345DD">
              <w:rPr>
                <w:rFonts w:ascii="Times New Roman" w:eastAsia="Arial Unicode MS" w:hAnsi="Times New Roman" w:cs="Times New Roman"/>
                <w:sz w:val="24"/>
                <w:szCs w:val="24"/>
              </w:rPr>
              <w:t>Показательные и логарифмические уравнения и неравенства</w:t>
            </w:r>
          </w:p>
        </w:tc>
        <w:tc>
          <w:tcPr>
            <w:tcW w:w="2552" w:type="dxa"/>
          </w:tcPr>
          <w:p w:rsidR="0013285B" w:rsidRPr="003345DD" w:rsidRDefault="0013285B" w:rsidP="00915C5B">
            <w:pPr>
              <w:suppressAutoHyphens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345DD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</w:tr>
      <w:tr w:rsidR="0013285B" w:rsidRPr="003345DD" w:rsidTr="00915C5B">
        <w:tc>
          <w:tcPr>
            <w:tcW w:w="959" w:type="dxa"/>
          </w:tcPr>
          <w:p w:rsidR="0013285B" w:rsidRPr="003345DD" w:rsidRDefault="0013285B" w:rsidP="00915C5B">
            <w:pPr>
              <w:suppressAutoHyphens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345DD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953" w:type="dxa"/>
          </w:tcPr>
          <w:p w:rsidR="0013285B" w:rsidRPr="003345DD" w:rsidRDefault="0013285B" w:rsidP="00915C5B">
            <w:pPr>
              <w:suppressAutoHyphens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3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геометрических задач</w:t>
            </w:r>
          </w:p>
        </w:tc>
        <w:tc>
          <w:tcPr>
            <w:tcW w:w="2552" w:type="dxa"/>
          </w:tcPr>
          <w:p w:rsidR="0013285B" w:rsidRPr="003345DD" w:rsidRDefault="0013285B" w:rsidP="00915C5B">
            <w:pPr>
              <w:suppressAutoHyphens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345DD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</w:tr>
      <w:tr w:rsidR="0013285B" w:rsidRPr="003345DD" w:rsidTr="00915C5B">
        <w:tc>
          <w:tcPr>
            <w:tcW w:w="959" w:type="dxa"/>
          </w:tcPr>
          <w:p w:rsidR="0013285B" w:rsidRPr="003345DD" w:rsidRDefault="0013285B" w:rsidP="00915C5B">
            <w:pPr>
              <w:suppressAutoHyphens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</w:tcPr>
          <w:p w:rsidR="0013285B" w:rsidRPr="003345DD" w:rsidRDefault="0013285B" w:rsidP="00915C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2552" w:type="dxa"/>
          </w:tcPr>
          <w:p w:rsidR="0013285B" w:rsidRPr="003345DD" w:rsidRDefault="0013285B" w:rsidP="00915C5B">
            <w:pPr>
              <w:suppressAutoHyphens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345DD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34</w:t>
            </w:r>
          </w:p>
        </w:tc>
      </w:tr>
    </w:tbl>
    <w:p w:rsidR="0013285B" w:rsidRPr="003345DD" w:rsidRDefault="0013285B" w:rsidP="0013285B">
      <w:pPr>
        <w:suppressAutoHyphens/>
        <w:autoSpaceDN w:val="0"/>
        <w:spacing w:after="150" w:line="240" w:lineRule="auto"/>
        <w:jc w:val="center"/>
        <w:textAlignment w:val="baseline"/>
        <w:rPr>
          <w:rFonts w:ascii="Arial" w:eastAsia="SimSun" w:hAnsi="Arial" w:cs="Mangal"/>
          <w:b/>
          <w:kern w:val="3"/>
          <w:sz w:val="24"/>
          <w:szCs w:val="24"/>
          <w:lang w:eastAsia="zh-CN" w:bidi="hi-IN"/>
        </w:rPr>
      </w:pPr>
      <w:r w:rsidRPr="003345D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 w:bidi="hi-IN"/>
        </w:rPr>
        <w:t>ПЛАН</w:t>
      </w:r>
    </w:p>
    <w:p w:rsidR="0013285B" w:rsidRPr="003345DD" w:rsidRDefault="0013285B" w:rsidP="0013285B">
      <w:pPr>
        <w:suppressAutoHyphens/>
        <w:autoSpaceDN w:val="0"/>
        <w:spacing w:after="150" w:line="240" w:lineRule="auto"/>
        <w:jc w:val="center"/>
        <w:textAlignment w:val="baseline"/>
        <w:rPr>
          <w:rFonts w:ascii="Arial" w:eastAsia="SimSun" w:hAnsi="Arial" w:cs="Mangal"/>
          <w:b/>
          <w:kern w:val="3"/>
          <w:sz w:val="24"/>
          <w:szCs w:val="24"/>
          <w:lang w:eastAsia="zh-CN" w:bidi="hi-IN"/>
        </w:rPr>
      </w:pPr>
      <w:r w:rsidRPr="003345D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 w:bidi="hi-IN"/>
        </w:rPr>
        <w:t>проведения занятий по подготовке к ЕГЭ по </w:t>
      </w:r>
      <w:r w:rsidRPr="003345D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u w:val="single"/>
          <w:lang w:eastAsia="ru-RU" w:bidi="hi-IN"/>
        </w:rPr>
        <w:t>алгебре в 11  классе</w:t>
      </w: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09"/>
        <w:gridCol w:w="2693"/>
        <w:gridCol w:w="2268"/>
        <w:gridCol w:w="1984"/>
        <w:gridCol w:w="1418"/>
      </w:tblGrid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Дата </w:t>
            </w:r>
            <w:proofErr w:type="spellStart"/>
            <w:proofErr w:type="gramStart"/>
            <w:r w:rsidRPr="003345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проведе-ния</w:t>
            </w:r>
            <w:proofErr w:type="spellEnd"/>
            <w:proofErr w:type="gramEnd"/>
          </w:p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Тема теоретического занятия</w:t>
            </w:r>
          </w:p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Тема практического занятия</w:t>
            </w:r>
          </w:p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Результат занятия</w:t>
            </w:r>
          </w:p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Примечание</w:t>
            </w:r>
          </w:p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задачи: на проценты, на смеси и сплавы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Решение текстовых задач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Умеют решать задания по данной теме.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задачи: на проценты, на смеси и сплавы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Решение текстовых задач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Обучающиеся умеют решать задания по данной теме.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Текстовые задачи: </w:t>
            </w: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движение, на работу. Разные задачи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Решение текстовых задач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Обучающиеся умеют решать задания по данной теме.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Текстовые задачи: </w:t>
            </w: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движение, на работу. Разные задачи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Решение текстовых задач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Обучающиеся умеют решать задания по данной теме.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задачи</w:t>
            </w:r>
            <w:r w:rsidRPr="0033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Тест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Решение текстовых задач, самостоятельная работа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Обучающиеся умеют решать задания по данной теме.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задачи</w:t>
            </w:r>
            <w:r w:rsidRPr="00334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Тест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Решение текстовых задач, </w:t>
            </w: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Обучающиеся умеют решать </w:t>
            </w: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задания по данной теме.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Преобразование выражений, содержащих логарифм и степень с действительным показателем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Свойства </w:t>
            </w: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с действительным показателем, преобразование выражений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Обучающиеся умеют решать задания по данной теме.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выражений, содержащих логарифм и степень с действительным показателем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логарифмов, преобразование выражений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Обучающиеся умеют решать задания по данной теме.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иррациональных уравнений 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иррациональных уравнений 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Обучающиеся умеют решать задания по данной теме.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иррациональных уравнений 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иррациональных уравнений 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Обучающиеся умеют решать задания по данной теме.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Производная, ее геометрический и физический  смысл</w:t>
            </w:r>
          </w:p>
          <w:p w:rsidR="0013285B" w:rsidRPr="003345DD" w:rsidRDefault="0013285B" w:rsidP="00915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производная, ее механический смысл 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Нахождение производной, составление уравнения касательной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Обучающиеся умеют решать задания по данной теме.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Производная, ее геометрический и физический  смысл</w:t>
            </w:r>
          </w:p>
          <w:p w:rsidR="0013285B" w:rsidRPr="003345DD" w:rsidRDefault="0013285B" w:rsidP="0091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производная, ее механический смысл 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составление уравнения касательной, </w:t>
            </w: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производная, ее механический смысл 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Обучающиеся умеют решать задания по данной теме.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производной к исследованию функций 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Исследование функций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Обучающиеся умеют решать задания по данной теме.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к исследованию функций 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Исследование функций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Обучающиеся умеют решать задания по данной теме.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к исследованию функций  отыскание наибольшего и наименьшего значений функции 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Исследование функций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Обучающиеся умеют решать задания по данной теме.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производной к исследованию функций  отыскание </w:t>
            </w: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наибольшего и наименьшего значений функции 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Исследование функций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Обучающиеся умеют решать задания по данной теме.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Отыскание наибольшего и наименьшего значений функции  Вычисление площадей с помощью интеграла 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Исследование функций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Обучающиеся умеют решать задания по данной теме.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Отыскание наибольшего и наименьшего значений функции  Вычисление площадей с помощью интеграла 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Исследование функций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Обучающиеся умеют решать задания по данной теме.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Вычисление площадей с помощью интеграла </w:t>
            </w:r>
          </w:p>
          <w:p w:rsidR="0013285B" w:rsidRPr="003345DD" w:rsidRDefault="0013285B" w:rsidP="0091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«Использование интеграла в физических задачах» 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Вычисление определенного интеграла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Обучающиеся умеют решать задания по данной теме.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Вычисление площадей с помощью интеграла </w:t>
            </w:r>
          </w:p>
          <w:p w:rsidR="0013285B" w:rsidRPr="003345DD" w:rsidRDefault="0013285B" w:rsidP="0091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«Использование интеграла в физических задачах» 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Вычисление определенного интеграла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Обучающиеся умеют решать задания по данной теме.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показательных и логарифмических уравнений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Решение уравнений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Обучающиеся умеют решать задания по данной теме.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показательных и логарифмических уравнений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Решение уравнений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Обучающиеся умеют решать задания по данной теме.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Обучающиеся умеют решать задания по данной теме.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pStyle w:val="Standard"/>
            </w:pPr>
            <w:r w:rsidRPr="003345DD">
              <w:rPr>
                <w:rFonts w:ascii="Times New Roman" w:eastAsia="Times New Roman" w:hAnsi="Times New Roman" w:cs="Times New Roman"/>
                <w:lang w:eastAsia="ru-RU"/>
              </w:rPr>
              <w:t>Решение систем уравнений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Обучающиеся умеют решать задания по данной теме.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уравнений. Решение показательных неравенств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Обучающиеся умеют решать задания по данной теме.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уравнений. Решение показательных неравенств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Обучающиеся умеют решать задания по данной теме.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иррациональных неравенств. Тест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</w:t>
            </w: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неравенств, самостоятельная работа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Обучающиеся </w:t>
            </w:r>
            <w:r w:rsidRPr="003345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умеют решать задания по данной теме.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иррациональных неравенств. Тест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неравенств, самостоятельная работа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sz w:val="24"/>
                <w:szCs w:val="24"/>
              </w:rPr>
              <w:t>Обучающиеся умеют решать задания по данной теме.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Стереометрия: многогранники, тела вращения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sz w:val="24"/>
                <w:szCs w:val="24"/>
              </w:rPr>
              <w:t>Обучающиеся умеют решать задания по данной теме.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Стереометрия: многогранники, тела вращения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sz w:val="24"/>
                <w:szCs w:val="24"/>
              </w:rPr>
              <w:t>Обучающиеся умеют решать задания по данной теме.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Стереометрия: комбинации тел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sz w:val="24"/>
                <w:szCs w:val="24"/>
              </w:rPr>
              <w:t>Обучающиеся умеют решать задания по данной теме.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Стереометрия: комбинации тел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sz w:val="24"/>
                <w:szCs w:val="24"/>
              </w:rPr>
              <w:t>Обучающиеся умеют решать задания по данной теме.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Стереометрия: комбинации тел. Итоговый тест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sz w:val="24"/>
                <w:szCs w:val="24"/>
              </w:rPr>
              <w:t>Обучающиеся умеют решать задания по данной теме.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3285B" w:rsidRPr="003345DD" w:rsidTr="00915C5B">
        <w:trPr>
          <w:trHeight w:val="253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Стереометрия: комбинации тел. Итоговый тест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D">
              <w:rPr>
                <w:rFonts w:ascii="Times New Roman" w:hAnsi="Times New Roman" w:cs="Times New Roman"/>
                <w:sz w:val="24"/>
                <w:szCs w:val="24"/>
              </w:rPr>
              <w:t>Обучающиеся умеют решать задания по данной теме.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85B" w:rsidRPr="003345DD" w:rsidRDefault="0013285B" w:rsidP="00915C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</w:tr>
    </w:tbl>
    <w:p w:rsidR="0013285B" w:rsidRPr="003345DD" w:rsidRDefault="0013285B" w:rsidP="0013285B">
      <w:pPr>
        <w:suppressAutoHyphens/>
        <w:autoSpaceDN w:val="0"/>
        <w:spacing w:after="150" w:line="240" w:lineRule="auto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4"/>
          <w:lang w:eastAsia="ru-RU" w:bidi="hi-IN"/>
        </w:rPr>
      </w:pPr>
    </w:p>
    <w:p w:rsidR="0013285B" w:rsidRPr="003345DD" w:rsidRDefault="0013285B" w:rsidP="0013285B">
      <w:pPr>
        <w:suppressAutoHyphens/>
        <w:autoSpaceDN w:val="0"/>
        <w:spacing w:after="150" w:line="240" w:lineRule="auto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4"/>
          <w:lang w:eastAsia="ru-RU" w:bidi="hi-IN"/>
        </w:rPr>
      </w:pPr>
    </w:p>
    <w:p w:rsidR="0013285B" w:rsidRPr="003345DD" w:rsidRDefault="0013285B" w:rsidP="0013285B">
      <w:pPr>
        <w:suppressAutoHyphens/>
        <w:autoSpaceDN w:val="0"/>
        <w:spacing w:after="150" w:line="240" w:lineRule="auto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  <w:r w:rsidRPr="003345DD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t>Литература:</w:t>
      </w:r>
    </w:p>
    <w:p w:rsidR="0013285B" w:rsidRPr="003345DD" w:rsidRDefault="0013285B" w:rsidP="0013285B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5DD">
        <w:rPr>
          <w:rFonts w:ascii="Times New Roman" w:eastAsia="Calibri" w:hAnsi="Times New Roman" w:cs="Times New Roman"/>
          <w:sz w:val="24"/>
          <w:szCs w:val="24"/>
        </w:rPr>
        <w:t>Муравин</w:t>
      </w:r>
      <w:proofErr w:type="spellEnd"/>
      <w:r w:rsidRPr="003345DD">
        <w:rPr>
          <w:rFonts w:ascii="Times New Roman" w:eastAsia="Calibri" w:hAnsi="Times New Roman" w:cs="Times New Roman"/>
          <w:sz w:val="24"/>
          <w:szCs w:val="24"/>
        </w:rPr>
        <w:t xml:space="preserve"> Г.К..</w:t>
      </w:r>
      <w:r w:rsidRPr="003345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45DD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«Алгебра и начала анализа». Москва. «Дрофа» 2019г.</w:t>
      </w:r>
    </w:p>
    <w:p w:rsidR="0013285B" w:rsidRPr="003345DD" w:rsidRDefault="0013285B" w:rsidP="0013285B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Никольский Н.С. «Алгебра и начала анализа». Москва. «Просвещение». 2009 г.</w:t>
      </w:r>
    </w:p>
    <w:p w:rsidR="0013285B" w:rsidRPr="003345DD" w:rsidRDefault="0013285B" w:rsidP="0013285B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5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Сканави</w:t>
      </w:r>
      <w:proofErr w:type="spellEnd"/>
      <w:r w:rsidRPr="0033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  «Сборник задач по математике для поступающих </w:t>
      </w:r>
      <w:proofErr w:type="gramStart"/>
      <w:r w:rsidRPr="003345D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3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втузы», М.: </w:t>
      </w:r>
    </w:p>
    <w:p w:rsidR="0013285B" w:rsidRPr="003345DD" w:rsidRDefault="0013285B" w:rsidP="0013285B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«Математика. Подготовка к ЕГЭ – 2018. Тематические тесты»/Под редакцией Лысенко Ф.Ф. – Ростов </w:t>
      </w:r>
      <w:proofErr w:type="spellStart"/>
      <w:r w:rsidRPr="003345D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3345DD">
        <w:rPr>
          <w:rFonts w:ascii="Times New Roman" w:eastAsia="Times New Roman" w:hAnsi="Times New Roman" w:cs="Times New Roman"/>
          <w:sz w:val="24"/>
          <w:szCs w:val="24"/>
          <w:lang w:eastAsia="ru-RU"/>
        </w:rPr>
        <w:t>/Д: Легион – М, 2018г.</w:t>
      </w:r>
    </w:p>
    <w:p w:rsidR="0013285B" w:rsidRPr="003345DD" w:rsidRDefault="00AF79DF" w:rsidP="0013285B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ЕГЭ по математике 2020г., 2021</w:t>
      </w:r>
      <w:r w:rsidR="0013285B" w:rsidRPr="003345DD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ФИПИ</w:t>
      </w:r>
    </w:p>
    <w:p w:rsidR="0013285B" w:rsidRPr="003345DD" w:rsidRDefault="0013285B" w:rsidP="0013285B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ресурсы: </w:t>
      </w:r>
      <w:hyperlink r:id="rId5" w:history="1">
        <w:r w:rsidRPr="003345D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3345D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345D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fipi</w:t>
        </w:r>
        <w:proofErr w:type="spellEnd"/>
        <w:r w:rsidRPr="003345D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345D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3345D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свободный доступ</w:t>
      </w:r>
    </w:p>
    <w:p w:rsidR="0013285B" w:rsidRPr="003345DD" w:rsidRDefault="0013285B" w:rsidP="0013285B">
      <w:pPr>
        <w:widowControl w:val="0"/>
        <w:numPr>
          <w:ilvl w:val="0"/>
          <w:numId w:val="16"/>
        </w:numPr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ресурсы: </w:t>
      </w:r>
      <w:proofErr w:type="spellStart"/>
      <w:r w:rsidRPr="003345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www.ege.edu.ru</w:t>
      </w:r>
      <w:proofErr w:type="spellEnd"/>
      <w:r w:rsidRPr="003345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3345D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доступ</w:t>
      </w:r>
    </w:p>
    <w:p w:rsidR="00780F50" w:rsidRDefault="00780F50" w:rsidP="00780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0F50" w:rsidSect="000F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A4A"/>
    <w:multiLevelType w:val="multilevel"/>
    <w:tmpl w:val="57BC4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C68DE"/>
    <w:multiLevelType w:val="multilevel"/>
    <w:tmpl w:val="48AE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568D1"/>
    <w:multiLevelType w:val="multilevel"/>
    <w:tmpl w:val="4F2C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C2769"/>
    <w:multiLevelType w:val="multilevel"/>
    <w:tmpl w:val="31969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017AA"/>
    <w:multiLevelType w:val="multilevel"/>
    <w:tmpl w:val="1992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893E0E"/>
    <w:multiLevelType w:val="multilevel"/>
    <w:tmpl w:val="A04A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2C3C64"/>
    <w:multiLevelType w:val="multilevel"/>
    <w:tmpl w:val="16C4CA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002390"/>
    <w:multiLevelType w:val="multilevel"/>
    <w:tmpl w:val="0A3E51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BC6E04"/>
    <w:multiLevelType w:val="multilevel"/>
    <w:tmpl w:val="9AD66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DC4C22"/>
    <w:multiLevelType w:val="hybridMultilevel"/>
    <w:tmpl w:val="DC1C97D4"/>
    <w:lvl w:ilvl="0" w:tplc="E98EAF8A">
      <w:start w:val="1"/>
      <w:numFmt w:val="decimal"/>
      <w:lvlText w:val="%1.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0">
    <w:nsid w:val="3E9529E2"/>
    <w:multiLevelType w:val="multilevel"/>
    <w:tmpl w:val="01AA4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CF535A"/>
    <w:multiLevelType w:val="multilevel"/>
    <w:tmpl w:val="DA3A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eastAsia="Trebuchet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4E7D4B"/>
    <w:multiLevelType w:val="multilevel"/>
    <w:tmpl w:val="1464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BD1FC7"/>
    <w:multiLevelType w:val="multilevel"/>
    <w:tmpl w:val="9F4C8D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AD0802"/>
    <w:multiLevelType w:val="multilevel"/>
    <w:tmpl w:val="D662E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4A5276"/>
    <w:multiLevelType w:val="multilevel"/>
    <w:tmpl w:val="E2E6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CF08BD"/>
    <w:multiLevelType w:val="hybridMultilevel"/>
    <w:tmpl w:val="F77E5EBA"/>
    <w:lvl w:ilvl="0" w:tplc="581ED7AC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  <w:b/>
        <w:i/>
      </w:rPr>
    </w:lvl>
    <w:lvl w:ilvl="1" w:tplc="AA2041CA">
      <w:start w:val="1"/>
      <w:numFmt w:val="bullet"/>
      <w:lvlText w:val="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2"/>
  </w:num>
  <w:num w:numId="5">
    <w:abstractNumId w:val="14"/>
  </w:num>
  <w:num w:numId="6">
    <w:abstractNumId w:val="7"/>
  </w:num>
  <w:num w:numId="7">
    <w:abstractNumId w:val="3"/>
  </w:num>
  <w:num w:numId="8">
    <w:abstractNumId w:val="6"/>
  </w:num>
  <w:num w:numId="9">
    <w:abstractNumId w:val="13"/>
  </w:num>
  <w:num w:numId="10">
    <w:abstractNumId w:val="9"/>
  </w:num>
  <w:num w:numId="11">
    <w:abstractNumId w:val="5"/>
  </w:num>
  <w:num w:numId="12">
    <w:abstractNumId w:val="2"/>
  </w:num>
  <w:num w:numId="13">
    <w:abstractNumId w:val="11"/>
  </w:num>
  <w:num w:numId="14">
    <w:abstractNumId w:val="1"/>
  </w:num>
  <w:num w:numId="15">
    <w:abstractNumId w:val="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148C"/>
    <w:rsid w:val="000C5E60"/>
    <w:rsid w:val="000F4D65"/>
    <w:rsid w:val="0013285B"/>
    <w:rsid w:val="002114B7"/>
    <w:rsid w:val="0043148C"/>
    <w:rsid w:val="00740618"/>
    <w:rsid w:val="00780F50"/>
    <w:rsid w:val="008A13ED"/>
    <w:rsid w:val="008A4574"/>
    <w:rsid w:val="00A71500"/>
    <w:rsid w:val="00AF79DF"/>
    <w:rsid w:val="00CC4A2F"/>
    <w:rsid w:val="00EA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40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40618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a5">
    <w:name w:val="Hyperlink"/>
    <w:basedOn w:val="a0"/>
    <w:uiPriority w:val="99"/>
    <w:unhideWhenUsed/>
    <w:rsid w:val="0074061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80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2019-10-01T02:12:00Z</dcterms:created>
  <dcterms:modified xsi:type="dcterms:W3CDTF">2020-11-21T17:35:00Z</dcterms:modified>
</cp:coreProperties>
</file>